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B03" w:rsidRPr="00AB4BD8" w:rsidRDefault="00014B03" w:rsidP="000A5DCC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BD8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แผนปฏิบัติการส่งเสริมคุณธรรมจังหวัดสตูลประจำปีงบประมาณ 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:rsidR="00014B03" w:rsidRDefault="00014B03" w:rsidP="00014B03"/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843"/>
        <w:gridCol w:w="1276"/>
        <w:gridCol w:w="1417"/>
        <w:gridCol w:w="1701"/>
        <w:gridCol w:w="1276"/>
        <w:gridCol w:w="1134"/>
        <w:gridCol w:w="1134"/>
        <w:gridCol w:w="1276"/>
        <w:gridCol w:w="1134"/>
        <w:gridCol w:w="1304"/>
      </w:tblGrid>
      <w:tr w:rsidR="00014B03" w:rsidRPr="000A5DCC" w:rsidTr="00C228BA">
        <w:tc>
          <w:tcPr>
            <w:tcW w:w="1673" w:type="dxa"/>
            <w:vMerge w:val="restart"/>
            <w:shd w:val="clear" w:color="auto" w:fill="D9E2F3" w:themeFill="accent5" w:themeFillTint="33"/>
          </w:tcPr>
          <w:p w:rsidR="00014B03" w:rsidRPr="000A5DCC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014B03" w:rsidRPr="000A5DCC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 w:val="restart"/>
            <w:shd w:val="clear" w:color="auto" w:fill="D9E2F3" w:themeFill="accent5" w:themeFillTint="33"/>
          </w:tcPr>
          <w:p w:rsidR="00014B03" w:rsidRPr="000A5DCC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014B03" w:rsidRPr="000A5DCC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:rsidR="00014B03" w:rsidRPr="000A5DCC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014B03" w:rsidRPr="000A5DCC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14B03" w:rsidRPr="000A5DCC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014B03" w:rsidRPr="000A5DCC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8" w:type="dxa"/>
            <w:gridSpan w:val="4"/>
            <w:shd w:val="clear" w:color="auto" w:fill="D9E2F3" w:themeFill="accent5" w:themeFillTint="33"/>
          </w:tcPr>
          <w:p w:rsidR="00014B03" w:rsidRPr="000A5DCC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14B03" w:rsidRPr="000A5DCC" w:rsidRDefault="00014B03" w:rsidP="005151FA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14B03" w:rsidRPr="000A5DCC" w:rsidTr="00C228BA">
        <w:tc>
          <w:tcPr>
            <w:tcW w:w="1673" w:type="dxa"/>
            <w:vMerge/>
          </w:tcPr>
          <w:p w:rsidR="00014B03" w:rsidRPr="000A5DCC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014B03" w:rsidRPr="000A5DCC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14B03" w:rsidRPr="000A5DCC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014B03" w:rsidRPr="00D232E1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32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014B03" w:rsidRPr="00D232E1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32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014B03" w:rsidRPr="00D232E1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014B03" w:rsidRPr="00D232E1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32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0A5DCC" w:rsidRPr="00D232E1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32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(ต.ค.-ธ.ค. </w:t>
            </w:r>
          </w:p>
          <w:p w:rsidR="00014B03" w:rsidRPr="00D232E1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32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Pr="00D232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D232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014B03" w:rsidRPr="00D232E1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32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0A5DCC" w:rsidRPr="00D232E1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32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</w:t>
            </w:r>
          </w:p>
          <w:p w:rsidR="00014B03" w:rsidRPr="00D232E1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32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Pr="00D232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D232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014B03" w:rsidRPr="00D232E1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32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0A5DCC" w:rsidRPr="00D232E1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32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</w:t>
            </w:r>
          </w:p>
          <w:p w:rsidR="00014B03" w:rsidRPr="00D232E1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32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Pr="00D232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D232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014B03" w:rsidRPr="00D232E1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32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D232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014B03" w:rsidRPr="00D232E1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32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</w:t>
            </w:r>
            <w:r w:rsidRPr="00D232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D232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4B03" w:rsidRPr="000A5DCC" w:rsidRDefault="00014B03" w:rsidP="005151FA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4B03" w:rsidRPr="000A5DCC" w:rsidTr="005151FA">
        <w:tc>
          <w:tcPr>
            <w:tcW w:w="15168" w:type="dxa"/>
            <w:gridSpan w:val="11"/>
            <w:shd w:val="clear" w:color="auto" w:fill="FFD966" w:themeFill="accent4" w:themeFillTint="99"/>
          </w:tcPr>
          <w:p w:rsidR="00014B03" w:rsidRPr="000A5DCC" w:rsidRDefault="00014B03" w:rsidP="005151FA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0A5D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๔</w:t>
            </w:r>
            <w:r w:rsidR="000A5DCC"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5D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ส่งเสริมให้จังหวัดสตูลเป็นแบบอย่างด้านคุณธรรม </w:t>
            </w:r>
          </w:p>
        </w:tc>
      </w:tr>
      <w:tr w:rsidR="00014B03" w:rsidRPr="000A5DCC" w:rsidTr="005151FA">
        <w:tc>
          <w:tcPr>
            <w:tcW w:w="15168" w:type="dxa"/>
            <w:gridSpan w:val="11"/>
            <w:shd w:val="clear" w:color="auto" w:fill="C5E0B3" w:themeFill="accent6" w:themeFillTint="66"/>
          </w:tcPr>
          <w:p w:rsidR="00014B03" w:rsidRPr="000A5DCC" w:rsidRDefault="00014B03" w:rsidP="005151FA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๓ เสริมสร้างคุณธรรมและความร่วมมือระหว่างชุมชน องค์กร หน่วยงาน รวมไปถึงประชาคมอาเซียนและประชาคมโลกในการตระหนักและรักษาความสมดุลของธรรมชาติและสิ่งแวดล้อม</w:t>
            </w:r>
          </w:p>
        </w:tc>
      </w:tr>
      <w:tr w:rsidR="00014B03" w:rsidRPr="000A5DCC" w:rsidTr="00C228BA">
        <w:tc>
          <w:tcPr>
            <w:tcW w:w="1673" w:type="dxa"/>
          </w:tcPr>
          <w:p w:rsidR="00014B03" w:rsidRPr="000A5DCC" w:rsidRDefault="00CC2C48" w:rsidP="005151FA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กิจกรรมร่วมปลูกต้นไม้</w:t>
            </w:r>
          </w:p>
        </w:tc>
        <w:tc>
          <w:tcPr>
            <w:tcW w:w="1843" w:type="dxa"/>
          </w:tcPr>
          <w:p w:rsidR="00014B03" w:rsidRPr="000A5DCC" w:rsidRDefault="00CC2C48" w:rsidP="005151FA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ปลูกฝัง เสริมสร้าง การตระหนักถึงความสำคัญของทรัพยากรธรรมชาติและสิ่งแวดล้อม</w:t>
            </w:r>
          </w:p>
        </w:tc>
        <w:tc>
          <w:tcPr>
            <w:tcW w:w="1276" w:type="dxa"/>
          </w:tcPr>
          <w:p w:rsidR="00014B03" w:rsidRPr="000A5DCC" w:rsidRDefault="00CC2C48" w:rsidP="005151FA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สำนักงานทรัพยากรธรรมชาติและสิ่งแวดล้อมจังหวัดสตูล</w:t>
            </w:r>
          </w:p>
        </w:tc>
        <w:tc>
          <w:tcPr>
            <w:tcW w:w="1417" w:type="dxa"/>
          </w:tcPr>
          <w:p w:rsidR="00014B03" w:rsidRPr="000A5DCC" w:rsidRDefault="00CC2C48" w:rsidP="005151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ผู้เข้าร่วมกิจกรรมไม่น้อยกว่า ๑๐ คน</w:t>
            </w:r>
          </w:p>
        </w:tc>
        <w:tc>
          <w:tcPr>
            <w:tcW w:w="1701" w:type="dxa"/>
          </w:tcPr>
          <w:p w:rsidR="00014B03" w:rsidRPr="000A5DCC" w:rsidRDefault="00CC2C48" w:rsidP="005151F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เกิดความตระหนักและเห็นความสำคัญกับทรัพยากรธรรมชาติและสิ่งแวดล้อม</w:t>
            </w:r>
          </w:p>
        </w:tc>
        <w:tc>
          <w:tcPr>
            <w:tcW w:w="1276" w:type="dxa"/>
          </w:tcPr>
          <w:p w:rsidR="00014B03" w:rsidRPr="000A5DCC" w:rsidRDefault="00CC2C48" w:rsidP="005151FA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๒,๐๐๐</w:t>
            </w:r>
          </w:p>
        </w:tc>
        <w:tc>
          <w:tcPr>
            <w:tcW w:w="1134" w:type="dxa"/>
          </w:tcPr>
          <w:p w:rsidR="00014B03" w:rsidRPr="000A5DCC" w:rsidRDefault="00014B03" w:rsidP="005151F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014B03" w:rsidRPr="000A5DCC" w:rsidRDefault="00014B03" w:rsidP="005151F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014B03" w:rsidRPr="000A5DCC" w:rsidRDefault="00014B03" w:rsidP="005151F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014B03" w:rsidRPr="000A5DCC" w:rsidRDefault="00CC2C48" w:rsidP="005151FA">
            <w:pPr>
              <w:jc w:val="center"/>
              <w:rPr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304" w:type="dxa"/>
            <w:shd w:val="clear" w:color="auto" w:fill="auto"/>
          </w:tcPr>
          <w:p w:rsidR="00014B03" w:rsidRPr="000A5DCC" w:rsidRDefault="00014B03" w:rsidP="005151FA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14B03" w:rsidRDefault="00014B03" w:rsidP="00014B03"/>
    <w:p w:rsidR="00D802DB" w:rsidRDefault="00D802DB" w:rsidP="00014B03"/>
    <w:p w:rsidR="000A5DCC" w:rsidRDefault="000A5DCC" w:rsidP="00014B03"/>
    <w:p w:rsidR="000A5DCC" w:rsidRDefault="000A5DCC" w:rsidP="00014B03"/>
    <w:p w:rsidR="000A5DCC" w:rsidRDefault="000A5DCC" w:rsidP="00014B03"/>
    <w:p w:rsidR="000A5DCC" w:rsidRDefault="000A5DCC" w:rsidP="00014B03"/>
    <w:p w:rsidR="000A5DCC" w:rsidRPr="00AB4BD8" w:rsidRDefault="000A5DCC" w:rsidP="000A5DCC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B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:rsidR="000A5DCC" w:rsidRDefault="000A5DCC" w:rsidP="000A5DCC"/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984"/>
        <w:gridCol w:w="1418"/>
        <w:gridCol w:w="1417"/>
        <w:gridCol w:w="1276"/>
        <w:gridCol w:w="1417"/>
        <w:gridCol w:w="1134"/>
        <w:gridCol w:w="1134"/>
        <w:gridCol w:w="1276"/>
        <w:gridCol w:w="1276"/>
        <w:gridCol w:w="1446"/>
      </w:tblGrid>
      <w:tr w:rsidR="000A5DCC" w:rsidRPr="000A5DCC" w:rsidTr="00442DEB">
        <w:tc>
          <w:tcPr>
            <w:tcW w:w="1390" w:type="dxa"/>
            <w:vMerge w:val="restart"/>
            <w:shd w:val="clear" w:color="auto" w:fill="D9E2F3" w:themeFill="accent5" w:themeFillTint="33"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 w:val="restart"/>
            <w:shd w:val="clear" w:color="auto" w:fill="D9E2F3" w:themeFill="accent5" w:themeFillTint="33"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693" w:type="dxa"/>
            <w:gridSpan w:val="2"/>
            <w:shd w:val="clear" w:color="auto" w:fill="D9E2F3" w:themeFill="accent5" w:themeFillTint="33"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shd w:val="clear" w:color="auto" w:fill="D9E2F3" w:themeFill="accent5" w:themeFillTint="33"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820" w:type="dxa"/>
            <w:gridSpan w:val="4"/>
            <w:shd w:val="clear" w:color="auto" w:fill="D9E2F3" w:themeFill="accent5" w:themeFillTint="33"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2565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A5DCC" w:rsidRPr="000A5DCC" w:rsidRDefault="000A5DCC" w:rsidP="006215B4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A5DCC" w:rsidRPr="000A5DCC" w:rsidTr="00442DEB">
        <w:tc>
          <w:tcPr>
            <w:tcW w:w="1390" w:type="dxa"/>
            <w:vMerge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0A5DCC" w:rsidRPr="00C228BA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8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0A5DCC" w:rsidRPr="00C228BA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8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417" w:type="dxa"/>
            <w:vMerge/>
            <w:shd w:val="clear" w:color="auto" w:fill="D9E2F3" w:themeFill="accent5" w:themeFillTint="33"/>
          </w:tcPr>
          <w:p w:rsidR="000A5DCC" w:rsidRPr="00C228BA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0A5DCC" w:rsidRPr="00C228BA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8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1</w:t>
            </w:r>
          </w:p>
          <w:p w:rsidR="000A5DCC" w:rsidRPr="00C228BA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8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(ต.ค.-ธ.ค. </w:t>
            </w:r>
          </w:p>
          <w:p w:rsidR="000A5DCC" w:rsidRPr="00C228BA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8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Pr="00C228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Pr="00C228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0A5DCC" w:rsidRPr="00C228BA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8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2</w:t>
            </w:r>
          </w:p>
          <w:p w:rsidR="000A5DCC" w:rsidRPr="00C228BA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8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(ม.ค.-มี.ค.</w:t>
            </w:r>
          </w:p>
          <w:p w:rsidR="000A5DCC" w:rsidRPr="00C228BA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8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Pr="00C228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228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0A5DCC" w:rsidRPr="00C228BA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8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 3</w:t>
            </w:r>
          </w:p>
          <w:p w:rsidR="000A5DCC" w:rsidRPr="00C228BA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8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(เม.ย.-มิ.ย.</w:t>
            </w:r>
          </w:p>
          <w:p w:rsidR="000A5DCC" w:rsidRPr="00C228BA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8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Pr="00C228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228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0A5DCC" w:rsidRPr="00C228BA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8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 </w:t>
            </w:r>
            <w:r w:rsidRPr="00C228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0A5DCC" w:rsidRPr="00C228BA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28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(ก.ค.-ก.ย. 6</w:t>
            </w:r>
            <w:r w:rsidRPr="00C228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228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5DCC" w:rsidRPr="000A5DCC" w:rsidRDefault="000A5DCC" w:rsidP="006215B4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5DCC" w:rsidRPr="000A5DCC" w:rsidTr="006215B4">
        <w:tc>
          <w:tcPr>
            <w:tcW w:w="15168" w:type="dxa"/>
            <w:gridSpan w:val="11"/>
            <w:shd w:val="clear" w:color="auto" w:fill="FFD966" w:themeFill="accent4" w:themeFillTint="99"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0A5D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๔</w:t>
            </w: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5D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ส่งเสริมให้จังหวัดสตูลเป็นแบบอย่างด้านคุณธรรม </w:t>
            </w:r>
          </w:p>
        </w:tc>
      </w:tr>
      <w:tr w:rsidR="000A5DCC" w:rsidRPr="000A5DCC" w:rsidTr="006215B4">
        <w:tc>
          <w:tcPr>
            <w:tcW w:w="15168" w:type="dxa"/>
            <w:gridSpan w:val="11"/>
            <w:shd w:val="clear" w:color="auto" w:fill="C5E0B3" w:themeFill="accent6" w:themeFillTint="66"/>
          </w:tcPr>
          <w:p w:rsidR="000A5DCC" w:rsidRPr="000A5DCC" w:rsidRDefault="000A5DCC" w:rsidP="006215B4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๓ เสริมสร้างคุณธรรมและความร่วมมือระหว่างชุมชน องค์กร หน่วยงาน รวมไปถึงประชาคมอาเซียนและประชาคมโลกในการตระหนักและรักษาความสมดุลของธรรมชาติและสิ่งแวดล้อม</w:t>
            </w:r>
          </w:p>
        </w:tc>
      </w:tr>
      <w:tr w:rsidR="000A5DCC" w:rsidRPr="000A5DCC" w:rsidTr="00442DEB">
        <w:tc>
          <w:tcPr>
            <w:tcW w:w="1390" w:type="dxa"/>
          </w:tcPr>
          <w:p w:rsidR="000A5DCC" w:rsidRPr="000A5DCC" w:rsidRDefault="000A5DCC" w:rsidP="000A5DCC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กิจกรรมร่วมแรง ร่วมใจ ทสจ. สะอาด รักษ์ธรรมชาติและสิ่งแวดล้อม</w:t>
            </w:r>
          </w:p>
        </w:tc>
        <w:tc>
          <w:tcPr>
            <w:tcW w:w="1984" w:type="dxa"/>
          </w:tcPr>
          <w:p w:rsidR="000A5DCC" w:rsidRPr="000A5DCC" w:rsidRDefault="000A5DCC" w:rsidP="000A5DCC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ทำให้สภาพแวดล้อมสะอาด เป็นระเบียบเรียบร้อย เสริมสร้างภาพลักษณ์อันดีต่อผู้มาติดต่อราชการ บุคลากรมีทัศนคติที่ดีและมีระเบียบวินัยในการปฏิบัติงาน และขจัดความสิ้นเปลืองของการใช้ทรัพยากรธรรมชาติและงบประมาณ</w:t>
            </w:r>
          </w:p>
        </w:tc>
        <w:tc>
          <w:tcPr>
            <w:tcW w:w="1418" w:type="dxa"/>
          </w:tcPr>
          <w:p w:rsidR="000A5DCC" w:rsidRPr="000A5DCC" w:rsidRDefault="000A5DCC" w:rsidP="000A5DCC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สำนักงานทรัพยากรธรรมชาติและสิ่งแวดล้อมจังหวัดสตูล</w:t>
            </w:r>
          </w:p>
        </w:tc>
        <w:tc>
          <w:tcPr>
            <w:tcW w:w="1417" w:type="dxa"/>
          </w:tcPr>
          <w:p w:rsidR="000A5DCC" w:rsidRPr="000A5DCC" w:rsidRDefault="000A5DCC" w:rsidP="000A5DC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 จำนวน ๒๘ คน</w:t>
            </w:r>
          </w:p>
        </w:tc>
        <w:tc>
          <w:tcPr>
            <w:tcW w:w="1276" w:type="dxa"/>
          </w:tcPr>
          <w:p w:rsidR="000A5DCC" w:rsidRPr="000A5DCC" w:rsidRDefault="000A5DCC" w:rsidP="000A5DC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เกิดความตระหนักในการรักษาสิ่งแวดล้อม ความมีระเบียบวินัย และรู้คุณค่าของทรัพยากรธรรมชาติ</w:t>
            </w:r>
          </w:p>
        </w:tc>
        <w:tc>
          <w:tcPr>
            <w:tcW w:w="1417" w:type="dxa"/>
          </w:tcPr>
          <w:p w:rsidR="000A5DCC" w:rsidRPr="000A5DCC" w:rsidRDefault="000A5DCC" w:rsidP="000A5DCC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A5DCC" w:rsidRPr="000A5DCC" w:rsidRDefault="000A5DCC" w:rsidP="000A5DCC">
            <w:pPr>
              <w:jc w:val="center"/>
              <w:rPr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0A5DCC" w:rsidRPr="000A5DCC" w:rsidRDefault="000A5DCC" w:rsidP="000A5DCC">
            <w:pPr>
              <w:jc w:val="center"/>
              <w:rPr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0A5DCC" w:rsidRPr="000A5DCC" w:rsidRDefault="000A5DCC" w:rsidP="000A5DCC">
            <w:pPr>
              <w:jc w:val="center"/>
              <w:rPr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276" w:type="dxa"/>
          </w:tcPr>
          <w:p w:rsidR="000A5DCC" w:rsidRPr="000A5DCC" w:rsidRDefault="000A5DCC" w:rsidP="000A5DCC">
            <w:pPr>
              <w:jc w:val="center"/>
              <w:rPr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446" w:type="dxa"/>
            <w:shd w:val="clear" w:color="auto" w:fill="auto"/>
          </w:tcPr>
          <w:p w:rsidR="000A5DCC" w:rsidRPr="000A5DCC" w:rsidRDefault="000A5DCC" w:rsidP="000A5DCC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A5DCC" w:rsidRDefault="000A5DCC" w:rsidP="00014B03"/>
    <w:p w:rsidR="000A5DCC" w:rsidRDefault="000A5DCC" w:rsidP="00014B03">
      <w:pPr>
        <w:rPr>
          <w:rFonts w:hint="cs"/>
        </w:rPr>
      </w:pPr>
    </w:p>
    <w:p w:rsidR="000A5DCC" w:rsidRPr="00AB4BD8" w:rsidRDefault="000A5DCC" w:rsidP="000A5DCC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BD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แผนปฏิบัติการส่งเสริมคุณธรรมจังหวัดสตูลประจำปีงบประมาณ 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:rsidR="000A5DCC" w:rsidRDefault="000A5DCC" w:rsidP="000A5DCC"/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14"/>
        <w:gridCol w:w="1276"/>
        <w:gridCol w:w="1559"/>
        <w:gridCol w:w="1418"/>
        <w:gridCol w:w="1276"/>
        <w:gridCol w:w="1134"/>
        <w:gridCol w:w="1275"/>
        <w:gridCol w:w="1134"/>
        <w:gridCol w:w="1134"/>
        <w:gridCol w:w="1163"/>
      </w:tblGrid>
      <w:tr w:rsidR="000A5DCC" w:rsidRPr="000A5DCC" w:rsidTr="00442DEB">
        <w:tc>
          <w:tcPr>
            <w:tcW w:w="1985" w:type="dxa"/>
            <w:vMerge w:val="restart"/>
            <w:shd w:val="clear" w:color="auto" w:fill="D9E2F3" w:themeFill="accent5" w:themeFillTint="33"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4" w:type="dxa"/>
            <w:vMerge w:val="restart"/>
            <w:shd w:val="clear" w:color="auto" w:fill="D9E2F3" w:themeFill="accent5" w:themeFillTint="33"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D9E2F3" w:themeFill="accent5" w:themeFillTint="33"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677" w:type="dxa"/>
            <w:gridSpan w:val="4"/>
            <w:shd w:val="clear" w:color="auto" w:fill="D9E2F3" w:themeFill="accent5" w:themeFillTint="33"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2565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A5DCC" w:rsidRPr="000A5DCC" w:rsidRDefault="000A5DCC" w:rsidP="006215B4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A5DCC" w:rsidRPr="000A5DCC" w:rsidTr="00442DEB">
        <w:tc>
          <w:tcPr>
            <w:tcW w:w="1985" w:type="dxa"/>
            <w:vMerge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4" w:type="dxa"/>
            <w:vMerge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 1</w:t>
            </w:r>
          </w:p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(ต.ค.-ธ.ค. </w:t>
            </w:r>
          </w:p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0A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0A5DC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shd w:val="clear" w:color="auto" w:fill="D9E2F3" w:themeFill="accent5" w:themeFillTint="33"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 2</w:t>
            </w:r>
          </w:p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sz w:val="32"/>
                <w:szCs w:val="32"/>
                <w:cs/>
              </w:rPr>
              <w:t>(ม.ค.-มี.ค.</w:t>
            </w:r>
          </w:p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0A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A5DC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sz w:val="32"/>
                <w:szCs w:val="32"/>
                <w:cs/>
              </w:rPr>
              <w:t>ไตรมาส 3</w:t>
            </w:r>
          </w:p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sz w:val="32"/>
                <w:szCs w:val="32"/>
                <w:cs/>
              </w:rPr>
              <w:t>(เม.ย.-มิ.ย.</w:t>
            </w:r>
          </w:p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0A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A5DC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ไตรมาส </w:t>
            </w:r>
            <w:r w:rsidRPr="000A5DC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sz w:val="32"/>
                <w:szCs w:val="32"/>
                <w:cs/>
              </w:rPr>
              <w:t>(ก.ค.-ก.ย. 6</w:t>
            </w:r>
            <w:r w:rsidRPr="000A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A5DC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5DCC" w:rsidRPr="000A5DCC" w:rsidRDefault="000A5DCC" w:rsidP="006215B4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5DCC" w:rsidRPr="000A5DCC" w:rsidTr="006215B4">
        <w:tc>
          <w:tcPr>
            <w:tcW w:w="15168" w:type="dxa"/>
            <w:gridSpan w:val="11"/>
            <w:shd w:val="clear" w:color="auto" w:fill="FFD966" w:themeFill="accent4" w:themeFillTint="99"/>
          </w:tcPr>
          <w:p w:rsidR="000A5DCC" w:rsidRPr="000A5DCC" w:rsidRDefault="000A5DCC" w:rsidP="006215B4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0A5D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๔</w:t>
            </w:r>
            <w:r w:rsidRPr="000A5DC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A5D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ส่งเสริมให้จังหวัดสตูลเป็นแบบอย่างด้านคุณธรรม </w:t>
            </w:r>
          </w:p>
        </w:tc>
      </w:tr>
      <w:tr w:rsidR="000A5DCC" w:rsidRPr="000A5DCC" w:rsidTr="006215B4">
        <w:tc>
          <w:tcPr>
            <w:tcW w:w="15168" w:type="dxa"/>
            <w:gridSpan w:val="11"/>
            <w:shd w:val="clear" w:color="auto" w:fill="C5E0B3" w:themeFill="accent6" w:themeFillTint="66"/>
          </w:tcPr>
          <w:p w:rsidR="000A5DCC" w:rsidRPr="000A5DCC" w:rsidRDefault="000A5DCC" w:rsidP="006215B4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๓ เสริมสร้างคุณธรรมและความร่วมมือระหว่างชุมชน องค์กร หน่วยงาน รวมไปถึงประชาคมอาเซียนและประชาคมโลกในการตระหนักและรักษาความสมดุลของธรรมชาติและสิ่งแวดล้อม</w:t>
            </w:r>
          </w:p>
        </w:tc>
      </w:tr>
      <w:tr w:rsidR="000A5DCC" w:rsidRPr="000A5DCC" w:rsidTr="00442DEB">
        <w:tc>
          <w:tcPr>
            <w:tcW w:w="1985" w:type="dxa"/>
          </w:tcPr>
          <w:p w:rsidR="000A5DCC" w:rsidRPr="000A5DCC" w:rsidRDefault="000A5DCC" w:rsidP="000A5DCC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สร้างป่าและปรับภูมิทัศน์ให้โรงเรียน</w:t>
            </w:r>
          </w:p>
        </w:tc>
        <w:tc>
          <w:tcPr>
            <w:tcW w:w="1814" w:type="dxa"/>
          </w:tcPr>
          <w:p w:rsidR="000A5DCC" w:rsidRPr="000A5DCC" w:rsidRDefault="000A5DCC" w:rsidP="000A5DCC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เพื่อร่วมสร้างธรรมชาติและสิ่งแวดล้อมที่ร่มรื่น สวยงามให้กับโรงเรียน</w:t>
            </w:r>
          </w:p>
        </w:tc>
        <w:tc>
          <w:tcPr>
            <w:tcW w:w="1276" w:type="dxa"/>
          </w:tcPr>
          <w:p w:rsidR="000A5DCC" w:rsidRPr="000A5DCC" w:rsidRDefault="000A5DCC" w:rsidP="000A5DCC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สำนักตรวจเงินแผ่นดินจังหวัดสตูล </w:t>
            </w:r>
          </w:p>
        </w:tc>
        <w:tc>
          <w:tcPr>
            <w:tcW w:w="1559" w:type="dxa"/>
          </w:tcPr>
          <w:p w:rsidR="000A5DCC" w:rsidRPr="000A5DCC" w:rsidRDefault="000A5DCC" w:rsidP="000A5DC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ปลูกต้นไม้และปรับภูมิทัศน์ให้กับโรงเรียน 1 แห่ง</w:t>
            </w:r>
          </w:p>
        </w:tc>
        <w:tc>
          <w:tcPr>
            <w:tcW w:w="1418" w:type="dxa"/>
          </w:tcPr>
          <w:p w:rsidR="000A5DCC" w:rsidRPr="000A5DCC" w:rsidRDefault="000A5DCC" w:rsidP="000A5DC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นักเรียนและบุคลากรของโรงเรียนมีสุขภาพจิตที่ดีจากการมีต้นไม้ที่ร่มรื่น อากาศที่ดีและภูมิทัศน์ที่สวยงาม</w:t>
            </w:r>
          </w:p>
        </w:tc>
        <w:tc>
          <w:tcPr>
            <w:tcW w:w="1276" w:type="dxa"/>
          </w:tcPr>
          <w:p w:rsidR="000A5DCC" w:rsidRPr="000A5DCC" w:rsidRDefault="000A5DCC" w:rsidP="000A5DCC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</w:t>
            </w:r>
          </w:p>
        </w:tc>
        <w:tc>
          <w:tcPr>
            <w:tcW w:w="1134" w:type="dxa"/>
          </w:tcPr>
          <w:p w:rsidR="000A5DCC" w:rsidRPr="000A5DCC" w:rsidRDefault="000A5DCC" w:rsidP="000A5D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0A5DCC" w:rsidRPr="000A5DCC" w:rsidRDefault="000A5DCC" w:rsidP="000A5D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A5DCC" w:rsidRPr="000A5DCC" w:rsidRDefault="000A5DCC" w:rsidP="000A5D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A5DCC" w:rsidRPr="000A5DCC" w:rsidRDefault="000A5DCC" w:rsidP="000A5D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5DCC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  <w:p w:rsidR="000A5DCC" w:rsidRPr="000A5DCC" w:rsidRDefault="000A5DCC" w:rsidP="000A5D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0A5DCC" w:rsidRPr="000A5DCC" w:rsidRDefault="000A5DCC" w:rsidP="000A5DCC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5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ร่วมกับศูนย์เพาะชำกล้าไม้และป่าไม้จังหวัดสตูล</w:t>
            </w:r>
          </w:p>
        </w:tc>
      </w:tr>
    </w:tbl>
    <w:p w:rsidR="000A5DCC" w:rsidRPr="00014B03" w:rsidRDefault="000A5DCC" w:rsidP="00014B03">
      <w:bookmarkStart w:id="0" w:name="_GoBack"/>
      <w:bookmarkEnd w:id="0"/>
    </w:p>
    <w:sectPr w:rsidR="000A5DCC" w:rsidRPr="00014B03" w:rsidSect="00BF3401"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401"/>
    <w:rsid w:val="00014B03"/>
    <w:rsid w:val="000A5DCC"/>
    <w:rsid w:val="00442DEB"/>
    <w:rsid w:val="00675A4F"/>
    <w:rsid w:val="00764335"/>
    <w:rsid w:val="00BF3401"/>
    <w:rsid w:val="00C228BA"/>
    <w:rsid w:val="00CC2C48"/>
    <w:rsid w:val="00D232E1"/>
    <w:rsid w:val="00D802DB"/>
    <w:rsid w:val="00F2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75F39"/>
  <w15:docId w15:val="{4F0B99D6-D656-4991-9E37-0797B6F9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401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401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228B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228BA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3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inspiron</cp:lastModifiedBy>
  <cp:revision>10</cp:revision>
  <cp:lastPrinted>2021-12-16T09:20:00Z</cp:lastPrinted>
  <dcterms:created xsi:type="dcterms:W3CDTF">2021-11-16T04:05:00Z</dcterms:created>
  <dcterms:modified xsi:type="dcterms:W3CDTF">2021-12-16T09:22:00Z</dcterms:modified>
</cp:coreProperties>
</file>